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2D1F93A" w14:textId="7406B98C" w:rsidR="00BC606C" w:rsidRDefault="00451CAE">
      <w:pPr>
        <w:rPr>
          <w:color w:val="0C4599"/>
          <w:sz w:val="12"/>
          <w:szCs w:val="12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03360570">
            <wp:simplePos x="0" y="0"/>
            <wp:positionH relativeFrom="column">
              <wp:posOffset>6337300</wp:posOffset>
            </wp:positionH>
            <wp:positionV relativeFrom="paragraph">
              <wp:posOffset>1270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D31A81" w14:textId="7A9FD42D" w:rsidR="00BC606C" w:rsidRDefault="00BC606C">
      <w:pPr>
        <w:pStyle w:val="Heading3"/>
        <w:jc w:val="left"/>
        <w:rPr>
          <w:color w:val="0C4599"/>
          <w:sz w:val="12"/>
          <w:szCs w:val="12"/>
        </w:rPr>
      </w:pPr>
      <w:bookmarkStart w:id="0" w:name="_kvo4ux879ag2" w:colFirst="0" w:colLast="0"/>
      <w:bookmarkEnd w:id="0"/>
    </w:p>
    <w:p w14:paraId="1FACA7D3" w14:textId="6D23086A" w:rsidR="00BC606C" w:rsidRPr="00451CAE" w:rsidRDefault="00EF00A5">
      <w:pPr>
        <w:pStyle w:val="Heading3"/>
        <w:jc w:val="left"/>
        <w:rPr>
          <w:bCs/>
          <w:sz w:val="28"/>
          <w:szCs w:val="28"/>
        </w:rPr>
      </w:pPr>
      <w:bookmarkStart w:id="1" w:name="_6nqhdzq4b6i9" w:colFirst="0" w:colLast="0"/>
      <w:bookmarkEnd w:id="1"/>
      <w:r w:rsidRPr="00400954">
        <w:rPr>
          <w:sz w:val="28"/>
          <w:szCs w:val="28"/>
        </w:rPr>
        <w:t>Name:</w:t>
      </w:r>
      <w:r>
        <w:rPr>
          <w:b w:val="0"/>
          <w:sz w:val="28"/>
          <w:szCs w:val="28"/>
        </w:rPr>
        <w:t xml:space="preserve"> </w:t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B76B08">
        <w:rPr>
          <w:b w:val="0"/>
          <w:sz w:val="28"/>
          <w:szCs w:val="28"/>
        </w:rPr>
        <w:t xml:space="preserve">      </w:t>
      </w:r>
      <w:r w:rsidR="00F952ED" w:rsidRPr="00451CAE">
        <w:rPr>
          <w:bCs/>
          <w:sz w:val="28"/>
          <w:szCs w:val="28"/>
        </w:rPr>
        <w:t xml:space="preserve">Lesson </w:t>
      </w:r>
      <w:r w:rsidR="004D0CAB" w:rsidRPr="00451CAE">
        <w:rPr>
          <w:bCs/>
          <w:sz w:val="28"/>
          <w:szCs w:val="28"/>
        </w:rPr>
        <w:t>11</w:t>
      </w:r>
      <w:r w:rsidR="00F952ED" w:rsidRPr="00451CAE">
        <w:rPr>
          <w:bCs/>
          <w:sz w:val="28"/>
          <w:szCs w:val="28"/>
        </w:rPr>
        <w:t>.</w:t>
      </w:r>
      <w:r w:rsidR="00B76B08" w:rsidRPr="00451CAE">
        <w:rPr>
          <w:bCs/>
          <w:sz w:val="28"/>
          <w:szCs w:val="28"/>
        </w:rPr>
        <w:t xml:space="preserve">2/Lesson </w:t>
      </w:r>
      <w:r w:rsidR="004D0CAB" w:rsidRPr="00451CAE">
        <w:rPr>
          <w:bCs/>
          <w:sz w:val="28"/>
          <w:szCs w:val="28"/>
        </w:rPr>
        <w:t>11</w:t>
      </w:r>
      <w:r w:rsidR="00B76B08" w:rsidRPr="00451CAE">
        <w:rPr>
          <w:bCs/>
          <w:sz w:val="28"/>
          <w:szCs w:val="28"/>
        </w:rPr>
        <w:t>.</w:t>
      </w:r>
      <w:r w:rsidR="004D0CAB" w:rsidRPr="00451CAE">
        <w:rPr>
          <w:bCs/>
          <w:sz w:val="28"/>
          <w:szCs w:val="28"/>
        </w:rPr>
        <w:t>8</w:t>
      </w:r>
    </w:p>
    <w:p w14:paraId="3DAEFEC7" w14:textId="1D286B26" w:rsidR="00BC606C" w:rsidRPr="00A44D70" w:rsidRDefault="00A44D70">
      <w:pPr>
        <w:spacing w:line="276" w:lineRule="auto"/>
        <w:rPr>
          <w:b/>
          <w:bCs/>
          <w:sz w:val="12"/>
          <w:szCs w:val="12"/>
        </w:rPr>
      </w:pPr>
      <w:r>
        <w:rPr>
          <w:b/>
          <w:bCs/>
          <w:sz w:val="28"/>
          <w:szCs w:val="28"/>
        </w:rPr>
        <w:t xml:space="preserve">Class Period: </w:t>
      </w:r>
      <w:r>
        <w:rPr>
          <w:b/>
          <w:bCs/>
          <w:sz w:val="28"/>
          <w:szCs w:val="28"/>
          <w:u w:val="single" w:color="548DD4" w:themeColor="text2" w:themeTint="99"/>
        </w:rPr>
        <w:tab/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</w:t>
      </w:r>
      <w:r w:rsidRPr="00451CAE">
        <w:rPr>
          <w:b/>
          <w:bCs/>
        </w:rPr>
        <w:t>Community Relations &amp; Social Issues</w:t>
      </w:r>
      <w:r w:rsidR="00F952ED" w:rsidRPr="00451CAE">
        <w:rPr>
          <w:b/>
          <w:bCs/>
        </w:rPr>
        <w:tab/>
      </w:r>
      <w:r w:rsidR="00F952ED" w:rsidRPr="00451CAE">
        <w:rPr>
          <w:b/>
          <w:bCs/>
        </w:rPr>
        <w:tab/>
      </w:r>
      <w:r w:rsidR="00F952ED" w:rsidRPr="00451CAE">
        <w:rPr>
          <w:b/>
          <w:bCs/>
        </w:rPr>
        <w:tab/>
      </w:r>
      <w:r w:rsidR="00F952ED" w:rsidRPr="00451CAE">
        <w:rPr>
          <w:b/>
          <w:bCs/>
        </w:rPr>
        <w:tab/>
      </w:r>
      <w:r w:rsidR="00F952ED" w:rsidRPr="00451CAE">
        <w:rPr>
          <w:b/>
          <w:bCs/>
        </w:rPr>
        <w:tab/>
      </w:r>
      <w:r w:rsidR="00F952ED" w:rsidRPr="00451CAE">
        <w:rPr>
          <w:b/>
          <w:bCs/>
        </w:rPr>
        <w:tab/>
      </w:r>
      <w:r w:rsidR="00797C9E" w:rsidRPr="00451CAE">
        <w:rPr>
          <w:b/>
          <w:bCs/>
        </w:rPr>
        <w:t xml:space="preserve">        </w:t>
      </w:r>
      <w:bookmarkStart w:id="2" w:name="_GoBack"/>
      <w:bookmarkEnd w:id="2"/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01E3AAA5" w:rsidR="00400954" w:rsidRDefault="00451CAE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r>
              <w:rPr>
                <w:color w:val="0C4599"/>
                <w:sz w:val="28"/>
                <w:szCs w:val="28"/>
              </w:rPr>
              <w:t xml:space="preserve">Sports Career Consulting - </w:t>
            </w:r>
            <w:r w:rsidR="00400954">
              <w:rPr>
                <w:color w:val="0C4599"/>
                <w:sz w:val="28"/>
                <w:szCs w:val="28"/>
              </w:rPr>
              <w:t xml:space="preserve">Unit </w:t>
            </w:r>
            <w:r w:rsidR="004D0CAB">
              <w:rPr>
                <w:color w:val="0C4599"/>
                <w:sz w:val="28"/>
                <w:szCs w:val="28"/>
              </w:rPr>
              <w:t>11</w:t>
            </w:r>
            <w:r w:rsidR="00400954">
              <w:rPr>
                <w:color w:val="0C4599"/>
                <w:sz w:val="28"/>
                <w:szCs w:val="28"/>
              </w:rPr>
              <w:t xml:space="preserve">:  </w:t>
            </w:r>
            <w:r w:rsidR="00B76B08">
              <w:rPr>
                <w:color w:val="0C4599"/>
                <w:sz w:val="28"/>
                <w:szCs w:val="28"/>
              </w:rPr>
              <w:t>Impact of COVID-19</w:t>
            </w:r>
            <w:r w:rsidR="004D0CAB">
              <w:rPr>
                <w:color w:val="0C4599"/>
                <w:sz w:val="28"/>
                <w:szCs w:val="28"/>
              </w:rPr>
              <w:t xml:space="preserve"> 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3" w:name="_ed9hhlvvprph" w:colFirst="0" w:colLast="0"/>
            <w:bookmarkEnd w:id="3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1A29CFC2" w14:textId="292F8509" w:rsidR="00BC606C" w:rsidRDefault="00797C9E" w:rsidP="00797C9E">
            <w:pPr>
              <w:ind w:left="720"/>
            </w:pPr>
            <w:r>
              <w:t xml:space="preserve">As </w:t>
            </w:r>
            <w:r w:rsidRPr="00797C9E">
              <w:t>The COVID-19 outbreak has become a global crisis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>:</w:t>
            </w:r>
          </w:p>
          <w:p w14:paraId="62C06CC1" w14:textId="77777777" w:rsidR="00797C9E" w:rsidRPr="00797C9E" w:rsidRDefault="00797C9E">
            <w:pPr>
              <w:numPr>
                <w:ilvl w:val="0"/>
                <w:numId w:val="4"/>
              </w:numPr>
            </w:pPr>
            <w:r w:rsidRPr="00797C9E">
              <w:t>How are sports and entertainment companies, brands, athletes and entertainers responding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</w:p>
          <w:p w14:paraId="45D21281" w14:textId="77777777" w:rsidR="00400954" w:rsidRDefault="00797C9E" w:rsidP="00B76B08">
            <w:pPr>
              <w:numPr>
                <w:ilvl w:val="0"/>
                <w:numId w:val="4"/>
              </w:numPr>
            </w:pPr>
            <w:r w:rsidRPr="00797C9E">
              <w:t>Are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797C9E">
              <w:t>sports and entertainment companies, brands, athletes and entertainers obligated to respond</w:t>
            </w:r>
          </w:p>
          <w:p w14:paraId="6432AB1C" w14:textId="77777777" w:rsidR="00797C9E" w:rsidRPr="00E46762" w:rsidRDefault="00797C9E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797C9E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How can they help in times of need</w:t>
            </w:r>
          </w:p>
          <w:p w14:paraId="371BD9C8" w14:textId="76462119" w:rsidR="00E46762" w:rsidRPr="00797C9E" w:rsidRDefault="00E46762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What are community relations and how are those initiatives implemented in the sports and entertainment industry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0B0E21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4" w:name="_lw6q929qgptd" w:colFirst="0" w:colLast="0"/>
            <w:bookmarkEnd w:id="4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5" w:name="_g9bzrrfer0al" w:colFirst="0" w:colLast="0"/>
            <w:bookmarkEnd w:id="5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7777777" w:rsidR="00BC606C" w:rsidRDefault="00BC606C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6" w:name="_acshq13dk5c7" w:colFirst="0" w:colLast="0"/>
                  <w:bookmarkEnd w:id="6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5DBD1" w14:textId="214432D9" w:rsidR="00BC606C" w:rsidRPr="00D4795C" w:rsidRDefault="00EF00A5">
                  <w:pPr>
                    <w:rPr>
                      <w:color w:val="17365D" w:themeColor="text2" w:themeShade="BF"/>
                    </w:rPr>
                  </w:pPr>
                  <w:r w:rsidRPr="00D4795C">
                    <w:rPr>
                      <w:b/>
                      <w:color w:val="17365D" w:themeColor="text2" w:themeShade="BF"/>
                    </w:rPr>
                    <w:t>Discussion Prompts</w:t>
                  </w:r>
                </w:p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2869F182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 xml:space="preserve"> mins</w:t>
            </w:r>
          </w:p>
          <w:p w14:paraId="1ABE8AF2" w14:textId="77777777" w:rsidR="00BC606C" w:rsidRDefault="00BC606C">
            <w:pPr>
              <w:spacing w:line="276" w:lineRule="auto"/>
              <w:jc w:val="right"/>
            </w:pPr>
          </w:p>
          <w:p w14:paraId="1B0C8055" w14:textId="4B0E7119" w:rsidR="00BC606C" w:rsidRDefault="00F050D0" w:rsidP="00BD309A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What </w:t>
            </w:r>
            <w:r w:rsidR="00BD309A">
              <w:t>are ethics</w:t>
            </w:r>
            <w:r w:rsidR="00EF00A5">
              <w:t xml:space="preserve">?  </w:t>
            </w:r>
          </w:p>
          <w:p w14:paraId="164BFE96" w14:textId="77777777" w:rsidR="00BD309A" w:rsidRDefault="00BD309A" w:rsidP="00BD309A">
            <w:pPr>
              <w:pStyle w:val="ListParagraph"/>
            </w:pPr>
          </w:p>
          <w:p w14:paraId="02767AA7" w14:textId="3E5DBAE1" w:rsidR="00BD309A" w:rsidRDefault="00BD309A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What is publicity?  How might an athlete or celebrity benefit by helping during a crisis?  </w:t>
            </w:r>
          </w:p>
          <w:p w14:paraId="56AD3D38" w14:textId="77777777" w:rsidR="00772259" w:rsidRDefault="00772259" w:rsidP="00772259">
            <w:pPr>
              <w:pStyle w:val="ListParagraph"/>
            </w:pPr>
          </w:p>
          <w:p w14:paraId="2CD73231" w14:textId="1BF9B233" w:rsidR="00772259" w:rsidRDefault="00772259">
            <w:pPr>
              <w:numPr>
                <w:ilvl w:val="0"/>
                <w:numId w:val="3"/>
              </w:numPr>
              <w:spacing w:line="276" w:lineRule="auto"/>
            </w:pPr>
            <w:r>
              <w:t>What is an athlete or celebrity foundation?  Why do you think they create foundations?</w:t>
            </w:r>
          </w:p>
          <w:p w14:paraId="61D1FEF6" w14:textId="77777777" w:rsidR="00BC606C" w:rsidRDefault="00BC606C">
            <w:pPr>
              <w:spacing w:line="276" w:lineRule="auto"/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3BB1B69B" w:rsidR="00BC606C" w:rsidRPr="00171F68" w:rsidRDefault="00171F68">
            <w:pPr>
              <w:rPr>
                <w:b/>
                <w:bCs/>
              </w:rPr>
            </w:pPr>
            <w:r>
              <w:rPr>
                <w:b/>
                <w:bCs/>
              </w:rPr>
              <w:t>EXPANDED DISCUSSION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7" w:name="_szsjip6149b1" w:colFirst="0" w:colLast="0"/>
                  <w:bookmarkEnd w:id="7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36F9AE87" w14:textId="77EE0A42" w:rsidR="00E60894" w:rsidRPr="00D4795C" w:rsidRDefault="008C3F8E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 w:rsidRPr="00D4795C">
                    <w:rPr>
                      <w:b/>
                      <w:color w:val="17365D" w:themeColor="text2" w:themeShade="BF"/>
                      <w:u w:val="single"/>
                    </w:rPr>
                    <w:t>COVID-19</w:t>
                  </w:r>
                  <w:r w:rsidR="000B0E21" w:rsidRPr="00D4795C">
                    <w:rPr>
                      <w:b/>
                      <w:color w:val="17365D" w:themeColor="text2" w:themeShade="BF"/>
                      <w:u w:val="single"/>
                    </w:rPr>
                    <w:t xml:space="preserve"> Industry Response PowerPoint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5527F30F" w:rsidR="002216D6" w:rsidRPr="008C3F8E" w:rsidRDefault="002216D6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 xml:space="preserve">To help examine the impact of the virus on the global economy and the sports &amp; entertainment industry, open the “by the numbers” </w:t>
            </w:r>
            <w:proofErr w:type="spellStart"/>
            <w:r>
              <w:rPr>
                <w:bCs/>
              </w:rPr>
              <w:t>Powerpoint</w:t>
            </w:r>
            <w:proofErr w:type="spellEnd"/>
            <w:r>
              <w:rPr>
                <w:bCs/>
              </w:rPr>
              <w:t>.  Discuss the questions at the end of the PPT and think about how the industry has responded to this crisis.</w:t>
            </w:r>
          </w:p>
          <w:p w14:paraId="6E060A67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73C970A8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451CAE">
              <w:rPr>
                <w:i/>
              </w:rPr>
              <w:t>90</w:t>
            </w:r>
            <w:r>
              <w:rPr>
                <w:i/>
              </w:rPr>
              <w:t xml:space="preserve"> mins</w:t>
            </w:r>
          </w:p>
          <w:p w14:paraId="73DA894B" w14:textId="622F2575" w:rsidR="00475F33" w:rsidRPr="000B0E21" w:rsidRDefault="00FB1CDA" w:rsidP="005E61B0">
            <w:pPr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 w:rsidRPr="000B0E2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Can you think of an example of a sports or entertainment business that has done something to help with the COVID-19 </w:t>
            </w:r>
            <w:r w:rsidR="00171F68" w:rsidRPr="000B0E2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health crisis</w:t>
            </w:r>
            <w:r w:rsidRPr="000B0E2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  What is the company and what are they doing to help?</w:t>
            </w:r>
          </w:p>
          <w:p w14:paraId="616209DE" w14:textId="77777777" w:rsidR="00475F33" w:rsidRPr="000B0E21" w:rsidRDefault="00475F33" w:rsidP="00475F33">
            <w:pPr>
              <w:spacing w:line="276" w:lineRule="auto"/>
            </w:pPr>
          </w:p>
          <w:p w14:paraId="2817D116" w14:textId="2EB4D0EE" w:rsidR="005E61B0" w:rsidRPr="000B0E21" w:rsidRDefault="005E61B0" w:rsidP="005E61B0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lang w:val="en-US"/>
              </w:rPr>
            </w:pPr>
            <w:r w:rsidRPr="000B0E21">
              <w:rPr>
                <w:rFonts w:eastAsia="+mn-ea" w:cs="+mn-cs"/>
                <w:color w:val="000000"/>
                <w:kern w:val="24"/>
                <w:lang w:val="en-US"/>
              </w:rPr>
              <w:t>Do you think sports and entertainment businesses have an obligation to support the public in times of crisis like this?  Why or why not?</w:t>
            </w:r>
          </w:p>
          <w:p w14:paraId="3B16CFBD" w14:textId="77777777" w:rsidR="00886217" w:rsidRPr="000B0E21" w:rsidRDefault="00886217" w:rsidP="00886217">
            <w:pPr>
              <w:pStyle w:val="ListParagraph"/>
            </w:pPr>
          </w:p>
          <w:p w14:paraId="0C69D8FA" w14:textId="752EEACC" w:rsidR="005E61B0" w:rsidRPr="000B0E21" w:rsidRDefault="005E61B0" w:rsidP="005E61B0">
            <w:pPr>
              <w:pStyle w:val="ListParagraph"/>
              <w:numPr>
                <w:ilvl w:val="0"/>
                <w:numId w:val="8"/>
              </w:numPr>
              <w:spacing w:line="276" w:lineRule="auto"/>
            </w:pPr>
            <w:r w:rsidRPr="000B0E21">
              <w:t>Do you think it’s unethical for sports and entertainment businesses to lay off or fire employees during a crisis?  Why or why not?</w:t>
            </w:r>
          </w:p>
          <w:p w14:paraId="757D5006" w14:textId="77777777" w:rsidR="00886217" w:rsidRPr="000B0E21" w:rsidRDefault="00886217" w:rsidP="00886217">
            <w:pPr>
              <w:pStyle w:val="ListParagraph"/>
            </w:pPr>
          </w:p>
          <w:p w14:paraId="409803B6" w14:textId="15336D1D" w:rsidR="00886217" w:rsidRPr="000B0E21" w:rsidRDefault="005E61B0" w:rsidP="005E61B0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0B0E2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If you were the CEO of a sports and entertainment business, what would you do (if anything) to help in a time of need?  What would you do specifically to help during the outbreak of the COVID-19 virus?</w:t>
            </w:r>
          </w:p>
          <w:p w14:paraId="2CF8F120" w14:textId="77777777" w:rsidR="005E61B0" w:rsidRPr="000B0E21" w:rsidRDefault="005E61B0" w:rsidP="005E61B0">
            <w:pPr>
              <w:pStyle w:val="ListParagraph"/>
              <w:rPr>
                <w:rFonts w:asciiTheme="majorHAnsi" w:hAnsiTheme="majorHAnsi" w:cstheme="majorHAnsi"/>
              </w:rPr>
            </w:pPr>
          </w:p>
          <w:p w14:paraId="77665C89" w14:textId="13709ADE" w:rsidR="005E61B0" w:rsidRPr="000B0E21" w:rsidRDefault="005E61B0" w:rsidP="005E61B0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0B0E21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If you were an athlete or entertainer, what would you do to help in a time of need (if anything)?  What would you do specifically to help during the outbreak of the COVID-19 virus?</w:t>
            </w:r>
          </w:p>
          <w:p w14:paraId="1C80F354" w14:textId="77777777" w:rsidR="000B0E21" w:rsidRPr="000B0E21" w:rsidRDefault="000B0E21" w:rsidP="000B0E21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2B29E0D6" w14:textId="436F4F50" w:rsidR="005E61B0" w:rsidRPr="000B0E21" w:rsidRDefault="000B0E21" w:rsidP="005E61B0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theme="majorHAnsi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What is an athlete or celebrity foundation?  Why do you think athletes and celebrities create foundations?</w:t>
            </w:r>
          </w:p>
          <w:p w14:paraId="7B64BEC8" w14:textId="77777777" w:rsidR="00BC606C" w:rsidRPr="000B0E21" w:rsidRDefault="00BC606C" w:rsidP="005E61B0">
            <w:pPr>
              <w:spacing w:line="276" w:lineRule="auto"/>
              <w:ind w:left="720"/>
            </w:pPr>
          </w:p>
          <w:p w14:paraId="62F7FF9B" w14:textId="77777777" w:rsidR="00BC606C" w:rsidRDefault="00BC606C">
            <w:pPr>
              <w:spacing w:line="276" w:lineRule="auto"/>
            </w:pPr>
          </w:p>
        </w:tc>
      </w:tr>
      <w:tr w:rsidR="00BC606C" w14:paraId="1405E3A0" w14:textId="77777777" w:rsidTr="00C65496">
        <w:trPr>
          <w:trHeight w:val="177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1662" w14:textId="55DCB3ED" w:rsidR="00BC606C" w:rsidRPr="00171F68" w:rsidRDefault="00145849">
            <w:pPr>
              <w:rPr>
                <w:b/>
                <w:bCs/>
              </w:rPr>
            </w:pPr>
            <w:r w:rsidRPr="00171F68">
              <w:rPr>
                <w:b/>
                <w:bCs/>
              </w:rPr>
              <w:lastRenderedPageBreak/>
              <w:t xml:space="preserve">STUDENT </w:t>
            </w:r>
            <w:r w:rsidR="00FB1CDA" w:rsidRPr="00171F68">
              <w:rPr>
                <w:b/>
                <w:bCs/>
              </w:rPr>
              <w:t>ACTIVITY</w:t>
            </w:r>
          </w:p>
          <w:p w14:paraId="0996E22E" w14:textId="14C21812" w:rsidR="007A171D" w:rsidRPr="00171F68" w:rsidRDefault="008C2A65" w:rsidP="007A171D">
            <w:pPr>
              <w:rPr>
                <w:bCs/>
              </w:rPr>
            </w:pPr>
            <w:r w:rsidRPr="00171F68">
              <w:rPr>
                <w:bCs/>
              </w:rPr>
              <w:t xml:space="preserve">COVID-19 </w:t>
            </w:r>
            <w:r w:rsidR="00FB1CDA" w:rsidRPr="00171F68">
              <w:rPr>
                <w:bCs/>
              </w:rPr>
              <w:t>Response</w:t>
            </w:r>
          </w:p>
          <w:tbl>
            <w:tblPr>
              <w:tblStyle w:val="a4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24A52FED" w14:textId="77777777" w:rsidTr="007A171D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6A1D0" w14:textId="77777777" w:rsidR="00BC606C" w:rsidRDefault="00EF00A5">
                  <w:pPr>
                    <w:pStyle w:val="Heading2"/>
                    <w:jc w:val="center"/>
                  </w:pPr>
                  <w:bookmarkStart w:id="8" w:name="_7ntd6vlm57xx" w:colFirst="0" w:colLast="0"/>
                  <w:bookmarkEnd w:id="8"/>
                  <w:r>
                    <w:t>3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651EF" w14:textId="77777777" w:rsidR="007A171D" w:rsidRDefault="007A171D" w:rsidP="007A171D">
                  <w:pPr>
                    <w:rPr>
                      <w:b/>
                    </w:rPr>
                  </w:pPr>
                </w:p>
                <w:p w14:paraId="3927FE14" w14:textId="7C155186" w:rsidR="000B0E21" w:rsidRPr="00D4795C" w:rsidRDefault="000B0E21" w:rsidP="000B0E21">
                  <w:pPr>
                    <w:pStyle w:val="ListParagraph"/>
                    <w:ind w:left="270"/>
                    <w:rPr>
                      <w:b/>
                      <w:color w:val="244061" w:themeColor="accent1" w:themeShade="80"/>
                    </w:rPr>
                  </w:pPr>
                  <w:r w:rsidRPr="00D4795C">
                    <w:rPr>
                      <w:b/>
                      <w:color w:val="244061" w:themeColor="accent1" w:themeShade="80"/>
                    </w:rPr>
                    <w:t>COVID-19 Industry Response Student Activity</w:t>
                  </w:r>
                </w:p>
                <w:p w14:paraId="3F5B6CA9" w14:textId="77777777" w:rsidR="00FB1CDA" w:rsidRDefault="00FB1CDA" w:rsidP="00FB1CDA">
                  <w:pPr>
                    <w:pStyle w:val="ListParagraph"/>
                    <w:ind w:left="0"/>
                    <w:rPr>
                      <w:bCs/>
                    </w:rPr>
                  </w:pPr>
                </w:p>
                <w:p w14:paraId="56E14316" w14:textId="7DD96D4C" w:rsidR="00FB1CDA" w:rsidRDefault="002216D6" w:rsidP="000E1735">
                  <w:pPr>
                    <w:pStyle w:val="ListParagraph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In this activity, you will</w:t>
                  </w:r>
                  <w:r w:rsidR="000B0E21">
                    <w:rPr>
                      <w:bCs/>
                    </w:rPr>
                    <w:t xml:space="preserve"> research how the sports and entertainment industry has responded to the COVID-19 health crisis.</w:t>
                  </w:r>
                </w:p>
                <w:p w14:paraId="1B1535AD" w14:textId="17B8EC91" w:rsidR="000B0E21" w:rsidRDefault="000B0E21" w:rsidP="000E1735">
                  <w:pPr>
                    <w:pStyle w:val="ListParagraph"/>
                    <w:ind w:left="0"/>
                    <w:rPr>
                      <w:bCs/>
                    </w:rPr>
                  </w:pPr>
                </w:p>
                <w:p w14:paraId="2C582B6D" w14:textId="44CA8E43" w:rsidR="000B0E21" w:rsidRDefault="002216D6" w:rsidP="000E1735">
                  <w:pPr>
                    <w:pStyle w:val="ListParagraph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You will need to find</w:t>
                  </w:r>
                  <w:r w:rsidR="000B0E21">
                    <w:rPr>
                      <w:bCs/>
                    </w:rPr>
                    <w:t xml:space="preserve"> specific examples of the different categories of community relations response efforts</w:t>
                  </w:r>
                  <w:r>
                    <w:rPr>
                      <w:bCs/>
                    </w:rPr>
                    <w:t xml:space="preserve"> (reference lesson 11.2 in SCC’s </w:t>
                  </w:r>
                  <w:proofErr w:type="spellStart"/>
                  <w:r>
                    <w:rPr>
                      <w:bCs/>
                    </w:rPr>
                    <w:t>texbook</w:t>
                  </w:r>
                  <w:proofErr w:type="spellEnd"/>
                  <w:r>
                    <w:rPr>
                      <w:bCs/>
                    </w:rPr>
                    <w:t>)</w:t>
                  </w:r>
                  <w:r w:rsidR="000B0E21">
                    <w:rPr>
                      <w:bCs/>
                    </w:rPr>
                    <w:t>.</w:t>
                  </w:r>
                </w:p>
                <w:p w14:paraId="209D641F" w14:textId="77777777" w:rsidR="00FB1CDA" w:rsidRDefault="00FB1CDA" w:rsidP="00FB1CDA">
                  <w:pPr>
                    <w:pStyle w:val="ListParagraph"/>
                    <w:ind w:left="0"/>
                    <w:rPr>
                      <w:bCs/>
                    </w:rPr>
                  </w:pPr>
                </w:p>
                <w:p w14:paraId="7A13E468" w14:textId="77777777" w:rsidR="00FB1CDA" w:rsidRPr="00FB1CDA" w:rsidRDefault="00FB1CDA" w:rsidP="00FB1CDA">
                  <w:pPr>
                    <w:pStyle w:val="ListParagraph"/>
                    <w:ind w:left="0"/>
                    <w:rPr>
                      <w:b/>
                      <w:color w:val="1155CC"/>
                    </w:rPr>
                  </w:pPr>
                </w:p>
                <w:p w14:paraId="0C43EB43" w14:textId="2C941594" w:rsidR="00BC606C" w:rsidRPr="007A171D" w:rsidRDefault="00BC606C">
                  <w:pPr>
                    <w:rPr>
                      <w:b/>
                    </w:rPr>
                  </w:pPr>
                </w:p>
              </w:tc>
            </w:tr>
          </w:tbl>
          <w:p w14:paraId="702C4E9E" w14:textId="77777777" w:rsidR="00BC606C" w:rsidRDefault="00BC606C"/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F417" w14:textId="6E68108A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290887">
              <w:rPr>
                <w:i/>
              </w:rPr>
              <w:t>9</w:t>
            </w:r>
            <w:r w:rsidR="00F14538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0715F938" w14:textId="77777777" w:rsidR="00290887" w:rsidRDefault="00290887">
            <w:pPr>
              <w:spacing w:line="276" w:lineRule="auto"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2654A36F" w14:textId="77777777" w:rsidR="00290887" w:rsidRDefault="00290887">
            <w:pPr>
              <w:spacing w:line="276" w:lineRule="auto"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51011DAE" w14:textId="5C812DFF" w:rsidR="002C6EBB" w:rsidRDefault="002C6EBB">
            <w:pPr>
              <w:spacing w:line="276" w:lineRule="auto"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The </w:t>
            </w:r>
            <w:r w:rsidR="000E1735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provided </w:t>
            </w: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examples of teams, brands, organizations, athletes and celebrities responding during this crisis</w:t>
            </w:r>
            <w:r w:rsidR="000E1735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in the supplemental PPT</w:t>
            </w: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is by no means a comprehensive list of those who have stepped up to help.  In fact, the list grows by the day.  </w:t>
            </w:r>
            <w:r w:rsidRPr="002C6EBB">
              <w:rPr>
                <w:rFonts w:asciiTheme="majorHAnsi" w:hAnsiTheme="majorHAnsi" w:cstheme="majorHAnsi"/>
                <w:color w:val="000000"/>
              </w:rPr>
              <w:br/>
            </w:r>
            <w:r w:rsidRPr="002C6EBB">
              <w:rPr>
                <w:rFonts w:asciiTheme="majorHAnsi" w:hAnsiTheme="majorHAnsi" w:cstheme="majorHAnsi"/>
                <w:color w:val="000000"/>
              </w:rPr>
              <w:br/>
            </w:r>
            <w:r w:rsidR="00200A2C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Do</w:t>
            </w: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some research </w:t>
            </w:r>
            <w:r w:rsidR="00200A2C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online</w:t>
            </w: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and find </w:t>
            </w:r>
            <w:r w:rsidR="000E1735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four</w:t>
            </w: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examples of COVID-19 responses from within the industry.  </w:t>
            </w:r>
            <w:r w:rsidR="00200A2C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You should be</w:t>
            </w: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able to identify the difference between a response that is</w:t>
            </w:r>
            <w:r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:</w:t>
            </w:r>
          </w:p>
          <w:p w14:paraId="52FF6D19" w14:textId="77777777" w:rsidR="000E1735" w:rsidRDefault="000E1735">
            <w:pPr>
              <w:spacing w:line="276" w:lineRule="auto"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  <w:p w14:paraId="4D67B0E1" w14:textId="44FC92E1" w:rsidR="002C6EBB" w:rsidRDefault="002C6EBB">
            <w:pPr>
              <w:spacing w:line="276" w:lineRule="auto"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1) Brand initiated </w:t>
            </w:r>
          </w:p>
          <w:p w14:paraId="08099B26" w14:textId="60957EEB" w:rsidR="002C6EBB" w:rsidRDefault="002C6EBB">
            <w:pPr>
              <w:spacing w:line="276" w:lineRule="auto"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2) </w:t>
            </w:r>
            <w:r w:rsidR="000E1735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Team/</w:t>
            </w: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Organization initiated </w:t>
            </w:r>
          </w:p>
          <w:p w14:paraId="6232D868" w14:textId="3DDA9ACC" w:rsidR="000E1735" w:rsidRDefault="000E1735">
            <w:pPr>
              <w:spacing w:line="276" w:lineRule="auto"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3) League/Governing body</w:t>
            </w: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initiated</w:t>
            </w:r>
          </w:p>
          <w:p w14:paraId="292BE53B" w14:textId="3FEA9AC2" w:rsidR="00BC606C" w:rsidRPr="000E1735" w:rsidRDefault="000E1735" w:rsidP="000E1735">
            <w:pPr>
              <w:spacing w:line="27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4</w:t>
            </w:r>
            <w:r w:rsidR="002C6EBB"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) Athlete/Entertainer initiated and provide an example of each.</w:t>
            </w:r>
            <w:r w:rsidR="002C6EBB" w:rsidRPr="002C6EBB">
              <w:rPr>
                <w:rFonts w:asciiTheme="majorHAnsi" w:hAnsiTheme="majorHAnsi" w:cstheme="majorHAnsi"/>
                <w:color w:val="000000"/>
              </w:rPr>
              <w:br/>
            </w:r>
            <w:r w:rsidR="002C6EBB" w:rsidRPr="002C6EBB">
              <w:rPr>
                <w:rFonts w:asciiTheme="majorHAnsi" w:hAnsiTheme="majorHAnsi" w:cstheme="majorHAnsi"/>
                <w:color w:val="000000"/>
              </w:rPr>
              <w:br/>
            </w:r>
            <w:r w:rsidR="00D4795C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Ask yourself, what would you do if you were</w:t>
            </w:r>
            <w:r w:rsidR="002C6EBB"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in the position of a brand, organization or athlete/entertainer.  Would </w:t>
            </w:r>
            <w:r w:rsidR="00D4795C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you respond</w:t>
            </w:r>
            <w:r w:rsidR="002C6EBB"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during a crisis like this?  </w:t>
            </w:r>
            <w:r w:rsidR="00D4795C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How?</w:t>
            </w:r>
          </w:p>
        </w:tc>
      </w:tr>
      <w:tr w:rsidR="00BC606C" w14:paraId="10B34973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A26C6" w14:textId="0C2ABF09" w:rsidR="00BC606C" w:rsidRPr="000E1735" w:rsidRDefault="00290887">
            <w:pPr>
              <w:rPr>
                <w:b/>
              </w:rPr>
            </w:pPr>
            <w:r w:rsidRPr="000E1735">
              <w:rPr>
                <w:b/>
              </w:rPr>
              <w:t>ARTICLES/LINKS TO CONSIDER</w:t>
            </w:r>
          </w:p>
          <w:p w14:paraId="25BDAFE3" w14:textId="706ECA1A" w:rsidR="00145849" w:rsidRPr="000E1735" w:rsidRDefault="00145849">
            <w:pPr>
              <w:rPr>
                <w:bCs/>
              </w:rPr>
            </w:pPr>
            <w:r w:rsidRPr="000E1735">
              <w:rPr>
                <w:bCs/>
              </w:rPr>
              <w:t>COVID-19 Response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1BE8C20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E55DE" w14:textId="294F69CE" w:rsidR="00BC606C" w:rsidRDefault="00EF00A5">
                  <w:pPr>
                    <w:pStyle w:val="Heading2"/>
                    <w:jc w:val="left"/>
                  </w:pPr>
                  <w:bookmarkStart w:id="9" w:name="_n269rq2o3546" w:colFirst="0" w:colLast="0"/>
                  <w:bookmarkStart w:id="10" w:name="_Hlk37082904"/>
                  <w:bookmarkEnd w:id="9"/>
                  <w:r>
                    <w:t xml:space="preserve">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0FA9E" w14:textId="44EFD119" w:rsidR="00BC606C" w:rsidRDefault="00BC606C">
                  <w:pPr>
                    <w:rPr>
                      <w:b/>
                    </w:rPr>
                  </w:pPr>
                </w:p>
                <w:p w14:paraId="4A3B587D" w14:textId="77777777" w:rsidR="00BC606C" w:rsidRDefault="00BC606C">
                  <w:pPr>
                    <w:rPr>
                      <w:b/>
                    </w:rPr>
                  </w:pPr>
                </w:p>
              </w:tc>
            </w:tr>
            <w:bookmarkEnd w:id="10"/>
          </w:tbl>
          <w:p w14:paraId="661283DC" w14:textId="77777777" w:rsidR="00BC606C" w:rsidRDefault="00BC606C">
            <w:pPr>
              <w:rPr>
                <w:b/>
                <w:color w:val="666666"/>
              </w:rPr>
            </w:pPr>
          </w:p>
          <w:p w14:paraId="6F597FC3" w14:textId="77777777" w:rsidR="00BC606C" w:rsidRDefault="00BC606C">
            <w:pPr>
              <w:rPr>
                <w:b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DC17C" w14:textId="77777777" w:rsidR="00BC606C" w:rsidRDefault="00BC606C">
            <w:pPr>
              <w:widowControl/>
              <w:spacing w:line="276" w:lineRule="auto"/>
              <w:ind w:left="720"/>
              <w:rPr>
                <w:highlight w:val="white"/>
              </w:rPr>
            </w:pPr>
          </w:p>
          <w:p w14:paraId="10782D36" w14:textId="74864E6D" w:rsidR="0035210D" w:rsidRPr="00D90F3D" w:rsidRDefault="00D90F3D" w:rsidP="0035210D">
            <w:pPr>
              <w:pStyle w:val="ListParagraph"/>
              <w:widowControl/>
              <w:spacing w:line="276" w:lineRule="auto"/>
              <w:ind w:left="-14"/>
              <w:rPr>
                <w:rStyle w:val="Hyperlink"/>
                <w:b/>
              </w:rPr>
            </w:pPr>
            <w:r>
              <w:rPr>
                <w:b/>
                <w:color w:val="1155CC"/>
                <w:u w:val="single"/>
              </w:rPr>
              <w:fldChar w:fldCharType="begin"/>
            </w:r>
            <w:r>
              <w:rPr>
                <w:b/>
                <w:color w:val="1155CC"/>
                <w:u w:val="single"/>
              </w:rPr>
              <w:instrText xml:space="preserve"> HYPERLINK "https://sportscareerconsulting.com/covid19industryresponse.php" </w:instrText>
            </w:r>
            <w:r>
              <w:rPr>
                <w:b/>
                <w:color w:val="1155CC"/>
                <w:u w:val="single"/>
              </w:rPr>
              <w:fldChar w:fldCharType="separate"/>
            </w:r>
            <w:r w:rsidR="002C2F06" w:rsidRPr="00D90F3D">
              <w:rPr>
                <w:rStyle w:val="Hyperlink"/>
                <w:b/>
              </w:rPr>
              <w:t xml:space="preserve">Sports &amp; Entertainment COVID-19 </w:t>
            </w:r>
            <w:r w:rsidR="000B0E21" w:rsidRPr="00D90F3D">
              <w:rPr>
                <w:rStyle w:val="Hyperlink"/>
                <w:b/>
              </w:rPr>
              <w:t xml:space="preserve">Industry </w:t>
            </w:r>
            <w:r w:rsidR="002C2F06" w:rsidRPr="00D90F3D">
              <w:rPr>
                <w:rStyle w:val="Hyperlink"/>
                <w:b/>
              </w:rPr>
              <w:t>Response</w:t>
            </w:r>
          </w:p>
          <w:p w14:paraId="59782E1C" w14:textId="6A3C1516" w:rsidR="00BC606C" w:rsidRDefault="00D90F3D" w:rsidP="000B0E21">
            <w:pPr>
              <w:pStyle w:val="ListParagraph"/>
              <w:widowControl/>
              <w:spacing w:line="276" w:lineRule="auto"/>
              <w:ind w:left="-14"/>
              <w:rPr>
                <w:b/>
                <w:color w:val="1155CC"/>
                <w:u w:val="single"/>
              </w:rPr>
            </w:pPr>
            <w:r>
              <w:rPr>
                <w:b/>
                <w:color w:val="1155CC"/>
                <w:u w:val="single"/>
              </w:rPr>
              <w:fldChar w:fldCharType="end"/>
            </w:r>
          </w:p>
          <w:p w14:paraId="6144CD7D" w14:textId="6DAD1901" w:rsidR="000B0E21" w:rsidRDefault="000B0E21" w:rsidP="000B0E21">
            <w:pPr>
              <w:spacing w:line="276" w:lineRule="auto"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Click the link above to review a list of news articles reporting on the sports and entertainment industry’s response to the COVID-19 health crisis.  The links are separated by category:  1) </w:t>
            </w: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Brand initiated 2) </w:t>
            </w:r>
            <w:r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Team/</w:t>
            </w: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Organization initiated </w:t>
            </w:r>
            <w:r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3) League/Governing body</w:t>
            </w: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initiated</w:t>
            </w:r>
            <w:r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4</w:t>
            </w:r>
            <w:r w:rsidRPr="002C6EBB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) Athlete/Entertainer initiated </w:t>
            </w:r>
          </w:p>
          <w:p w14:paraId="1FDA31C0" w14:textId="70755B84" w:rsidR="000B0E21" w:rsidRPr="000B0E21" w:rsidRDefault="000B0E21" w:rsidP="000B0E21">
            <w:pPr>
              <w:spacing w:line="276" w:lineRule="auto"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6DBD9A06" w:rsidR="00290887" w:rsidRPr="000E1735" w:rsidRDefault="00290887">
            <w:pPr>
              <w:rPr>
                <w:b/>
                <w:bCs/>
              </w:rPr>
            </w:pPr>
            <w:r w:rsidRPr="000E1735">
              <w:rPr>
                <w:b/>
                <w:bCs/>
              </w:rPr>
              <w:t>COMPREHENSION CHECK</w:t>
            </w:r>
          </w:p>
          <w:p w14:paraId="4EE8759D" w14:textId="6B607A67" w:rsidR="00290887" w:rsidRPr="00290887" w:rsidRDefault="00290887">
            <w:pPr>
              <w:rPr>
                <w:bCs/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4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A929" w14:textId="77777777" w:rsidR="00290887" w:rsidRDefault="00290887">
            <w:pPr>
              <w:widowControl/>
              <w:spacing w:line="276" w:lineRule="auto"/>
              <w:ind w:left="720"/>
              <w:rPr>
                <w:highlight w:val="white"/>
              </w:rPr>
            </w:pPr>
          </w:p>
          <w:p w14:paraId="176DDD45" w14:textId="7B80B15D" w:rsidR="00107278" w:rsidRDefault="004B201D" w:rsidP="00107278">
            <w:pPr>
              <w:pStyle w:val="ListParagraph"/>
              <w:widowControl/>
              <w:numPr>
                <w:ilvl w:val="3"/>
                <w:numId w:val="8"/>
              </w:numPr>
              <w:spacing w:line="276" w:lineRule="auto"/>
              <w:ind w:left="526"/>
              <w:rPr>
                <w:highlight w:val="white"/>
              </w:rPr>
            </w:pPr>
            <w:r>
              <w:rPr>
                <w:highlight w:val="white"/>
              </w:rPr>
              <w:t>Define community relations.</w:t>
            </w:r>
          </w:p>
          <w:p w14:paraId="4C495CAB" w14:textId="3574DF38" w:rsidR="001D322C" w:rsidRDefault="001D322C" w:rsidP="00E47B3F">
            <w:pPr>
              <w:pStyle w:val="ListParagraph"/>
              <w:widowControl/>
              <w:spacing w:line="276" w:lineRule="auto"/>
              <w:ind w:left="2160"/>
              <w:rPr>
                <w:highlight w:val="white"/>
              </w:rPr>
            </w:pPr>
          </w:p>
          <w:p w14:paraId="5FA42BAD" w14:textId="77777777" w:rsidR="001D322C" w:rsidRDefault="001D322C" w:rsidP="00E47B3F">
            <w:pPr>
              <w:pStyle w:val="ListParagraph"/>
              <w:widowControl/>
              <w:spacing w:line="276" w:lineRule="auto"/>
              <w:ind w:left="2160"/>
              <w:rPr>
                <w:highlight w:val="white"/>
              </w:rPr>
            </w:pPr>
          </w:p>
          <w:p w14:paraId="030ED2D3" w14:textId="1BA627FF" w:rsidR="00107278" w:rsidRDefault="00107278" w:rsidP="00107278">
            <w:pPr>
              <w:pStyle w:val="ListParagraph"/>
              <w:widowControl/>
              <w:numPr>
                <w:ilvl w:val="3"/>
                <w:numId w:val="8"/>
              </w:numPr>
              <w:spacing w:line="276" w:lineRule="auto"/>
              <w:ind w:left="526"/>
              <w:rPr>
                <w:highlight w:val="white"/>
              </w:rPr>
            </w:pPr>
            <w:r>
              <w:rPr>
                <w:highlight w:val="white"/>
              </w:rPr>
              <w:t xml:space="preserve">What are the </w:t>
            </w:r>
            <w:r w:rsidR="000E1735" w:rsidRPr="000E1735">
              <w:t>five ways community relations initiatives are typically implemented in sports and entertainment?</w:t>
            </w:r>
            <w:r>
              <w:rPr>
                <w:highlight w:val="white"/>
              </w:rPr>
              <w:t>?</w:t>
            </w:r>
          </w:p>
          <w:p w14:paraId="30B2A7B4" w14:textId="382C7EDD" w:rsidR="00107278" w:rsidRDefault="00E47B3F" w:rsidP="00E47B3F">
            <w:pPr>
              <w:pStyle w:val="ListParagraph"/>
              <w:widowControl/>
              <w:spacing w:after="120" w:line="276" w:lineRule="auto"/>
              <w:rPr>
                <w:highlight w:val="white"/>
              </w:rPr>
            </w:pPr>
            <w:r>
              <w:rPr>
                <w:highlight w:val="white"/>
              </w:rPr>
              <w:t>a.</w:t>
            </w:r>
          </w:p>
          <w:p w14:paraId="1E0BB729" w14:textId="77777777" w:rsidR="001D322C" w:rsidRDefault="001D322C" w:rsidP="00E47B3F">
            <w:pPr>
              <w:pStyle w:val="ListParagraph"/>
              <w:widowControl/>
              <w:spacing w:after="120" w:line="276" w:lineRule="auto"/>
              <w:rPr>
                <w:highlight w:val="white"/>
              </w:rPr>
            </w:pPr>
          </w:p>
          <w:p w14:paraId="73886CBD" w14:textId="427E4F53" w:rsidR="00E47B3F" w:rsidRDefault="00E47B3F" w:rsidP="00E47B3F">
            <w:pPr>
              <w:pStyle w:val="ListParagraph"/>
              <w:widowControl/>
              <w:spacing w:after="120" w:line="276" w:lineRule="auto"/>
              <w:rPr>
                <w:highlight w:val="white"/>
              </w:rPr>
            </w:pPr>
            <w:r>
              <w:rPr>
                <w:highlight w:val="white"/>
              </w:rPr>
              <w:t>b.</w:t>
            </w:r>
          </w:p>
          <w:p w14:paraId="02B5FC2C" w14:textId="77777777" w:rsidR="001D322C" w:rsidRDefault="001D322C" w:rsidP="00E47B3F">
            <w:pPr>
              <w:pStyle w:val="ListParagraph"/>
              <w:widowControl/>
              <w:spacing w:after="120" w:line="276" w:lineRule="auto"/>
              <w:rPr>
                <w:highlight w:val="white"/>
              </w:rPr>
            </w:pPr>
          </w:p>
          <w:p w14:paraId="645D2E84" w14:textId="1A97CF5F" w:rsidR="00E47B3F" w:rsidRDefault="00E47B3F" w:rsidP="00E47B3F">
            <w:pPr>
              <w:pStyle w:val="ListParagraph"/>
              <w:widowControl/>
              <w:spacing w:after="120" w:line="276" w:lineRule="auto"/>
              <w:rPr>
                <w:highlight w:val="white"/>
              </w:rPr>
            </w:pPr>
            <w:r>
              <w:rPr>
                <w:highlight w:val="white"/>
              </w:rPr>
              <w:t>c.</w:t>
            </w:r>
          </w:p>
          <w:p w14:paraId="4CFB2982" w14:textId="77777777" w:rsidR="001D322C" w:rsidRDefault="001D322C" w:rsidP="00E47B3F">
            <w:pPr>
              <w:pStyle w:val="ListParagraph"/>
              <w:widowControl/>
              <w:spacing w:after="120" w:line="276" w:lineRule="auto"/>
              <w:rPr>
                <w:highlight w:val="white"/>
              </w:rPr>
            </w:pPr>
          </w:p>
          <w:p w14:paraId="5F6C3730" w14:textId="5A744155" w:rsidR="000E1735" w:rsidRDefault="000E1735" w:rsidP="00E47B3F">
            <w:pPr>
              <w:pStyle w:val="ListParagraph"/>
              <w:widowControl/>
              <w:spacing w:after="120" w:line="276" w:lineRule="auto"/>
              <w:rPr>
                <w:highlight w:val="white"/>
              </w:rPr>
            </w:pPr>
            <w:r>
              <w:rPr>
                <w:highlight w:val="white"/>
              </w:rPr>
              <w:t>d.</w:t>
            </w:r>
          </w:p>
          <w:p w14:paraId="38FB434E" w14:textId="77777777" w:rsidR="001D322C" w:rsidRDefault="001D322C" w:rsidP="00E47B3F">
            <w:pPr>
              <w:pStyle w:val="ListParagraph"/>
              <w:widowControl/>
              <w:spacing w:after="120" w:line="276" w:lineRule="auto"/>
              <w:rPr>
                <w:highlight w:val="white"/>
              </w:rPr>
            </w:pPr>
          </w:p>
          <w:p w14:paraId="7D2D02D1" w14:textId="106CF10D" w:rsidR="000E1735" w:rsidRDefault="000E1735" w:rsidP="00E47B3F">
            <w:pPr>
              <w:pStyle w:val="ListParagraph"/>
              <w:widowControl/>
              <w:spacing w:after="120" w:line="276" w:lineRule="auto"/>
              <w:rPr>
                <w:highlight w:val="white"/>
              </w:rPr>
            </w:pPr>
            <w:r>
              <w:rPr>
                <w:highlight w:val="white"/>
              </w:rPr>
              <w:t>e.</w:t>
            </w:r>
          </w:p>
          <w:p w14:paraId="33808B47" w14:textId="77777777" w:rsidR="00E47B3F" w:rsidRDefault="00E47B3F" w:rsidP="00E47B3F">
            <w:pPr>
              <w:pStyle w:val="ListParagraph"/>
              <w:widowControl/>
              <w:spacing w:line="276" w:lineRule="auto"/>
              <w:rPr>
                <w:highlight w:val="white"/>
              </w:rPr>
            </w:pPr>
          </w:p>
          <w:p w14:paraId="1A0A2713" w14:textId="72BD162C" w:rsidR="00E47B3F" w:rsidRDefault="00E47B3F" w:rsidP="00E47B3F">
            <w:pPr>
              <w:pStyle w:val="ListParagraph"/>
              <w:widowControl/>
              <w:spacing w:line="276" w:lineRule="auto"/>
              <w:ind w:left="166"/>
              <w:rPr>
                <w:highlight w:val="white"/>
              </w:rPr>
            </w:pPr>
            <w:r>
              <w:rPr>
                <w:highlight w:val="white"/>
              </w:rPr>
              <w:t>3.   Define foundation.</w:t>
            </w:r>
          </w:p>
          <w:p w14:paraId="322AF9B1" w14:textId="24A52829" w:rsidR="00E47B3F" w:rsidRDefault="00E47B3F" w:rsidP="00E47B3F">
            <w:pPr>
              <w:pStyle w:val="ListParagraph"/>
              <w:widowControl/>
              <w:spacing w:line="276" w:lineRule="auto"/>
              <w:ind w:left="166"/>
              <w:rPr>
                <w:highlight w:val="white"/>
              </w:rPr>
            </w:pPr>
          </w:p>
          <w:p w14:paraId="6F027CD7" w14:textId="77777777" w:rsidR="000B0E21" w:rsidRDefault="000B0E21" w:rsidP="00E47B3F">
            <w:pPr>
              <w:pStyle w:val="ListParagraph"/>
              <w:widowControl/>
              <w:spacing w:line="276" w:lineRule="auto"/>
              <w:ind w:left="166"/>
              <w:rPr>
                <w:highlight w:val="white"/>
              </w:rPr>
            </w:pPr>
          </w:p>
          <w:p w14:paraId="539FC176" w14:textId="77777777" w:rsidR="00E47B3F" w:rsidRDefault="00E47B3F" w:rsidP="00E47B3F">
            <w:pPr>
              <w:pStyle w:val="ListParagraph"/>
              <w:widowControl/>
              <w:spacing w:line="276" w:lineRule="auto"/>
              <w:ind w:left="166"/>
              <w:rPr>
                <w:highlight w:val="white"/>
              </w:rPr>
            </w:pPr>
            <w:r>
              <w:rPr>
                <w:highlight w:val="white"/>
              </w:rPr>
              <w:t>4.   Why do you think athletes and celebrities create foundations?</w:t>
            </w:r>
          </w:p>
          <w:p w14:paraId="76C58AF4" w14:textId="77777777" w:rsidR="000B0E21" w:rsidRDefault="000B0E21" w:rsidP="00E47B3F">
            <w:pPr>
              <w:pStyle w:val="ListParagraph"/>
              <w:widowControl/>
              <w:spacing w:line="276" w:lineRule="auto"/>
              <w:ind w:left="166"/>
              <w:rPr>
                <w:highlight w:val="white"/>
              </w:rPr>
            </w:pPr>
          </w:p>
          <w:p w14:paraId="46F4DA02" w14:textId="66E50FA7" w:rsidR="00E47B3F" w:rsidRPr="00107278" w:rsidRDefault="00E47B3F" w:rsidP="00E47B3F">
            <w:pPr>
              <w:pStyle w:val="ListParagraph"/>
              <w:widowControl/>
              <w:spacing w:line="276" w:lineRule="auto"/>
              <w:ind w:left="166"/>
              <w:rPr>
                <w:highlight w:val="white"/>
              </w:rPr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9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47344" w14:textId="77777777" w:rsidR="00F260BA" w:rsidRDefault="00F260BA">
      <w:r>
        <w:separator/>
      </w:r>
    </w:p>
  </w:endnote>
  <w:endnote w:type="continuationSeparator" w:id="0">
    <w:p w14:paraId="7AA77C97" w14:textId="77777777" w:rsidR="00F260BA" w:rsidRDefault="00F26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F7ACC" w14:textId="4CC7D96C" w:rsidR="00BC606C" w:rsidRDefault="00A73A5F" w:rsidP="00A73A5F">
    <w:pPr>
      <w:jc w:val="center"/>
    </w:pPr>
    <w:r>
      <w:rPr>
        <w:sz w:val="16"/>
        <w:szCs w:val="16"/>
      </w:rPr>
      <w:t>© 2020 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25CFEB" w14:textId="77777777" w:rsidR="00F260BA" w:rsidRDefault="00F260BA">
      <w:r>
        <w:separator/>
      </w:r>
    </w:p>
  </w:footnote>
  <w:footnote w:type="continuationSeparator" w:id="0">
    <w:p w14:paraId="43C2F74D" w14:textId="77777777" w:rsidR="00F260BA" w:rsidRDefault="00F260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9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83461"/>
    <w:rsid w:val="000B0E21"/>
    <w:rsid w:val="000E1735"/>
    <w:rsid w:val="00107278"/>
    <w:rsid w:val="00145849"/>
    <w:rsid w:val="00171F68"/>
    <w:rsid w:val="001D322C"/>
    <w:rsid w:val="00200A2C"/>
    <w:rsid w:val="002216D6"/>
    <w:rsid w:val="00290887"/>
    <w:rsid w:val="002C2F06"/>
    <w:rsid w:val="002C6EBB"/>
    <w:rsid w:val="00303021"/>
    <w:rsid w:val="0035210D"/>
    <w:rsid w:val="00400954"/>
    <w:rsid w:val="00415774"/>
    <w:rsid w:val="00443E2E"/>
    <w:rsid w:val="00451CAE"/>
    <w:rsid w:val="00475F33"/>
    <w:rsid w:val="004B201D"/>
    <w:rsid w:val="004D0CAB"/>
    <w:rsid w:val="005040FD"/>
    <w:rsid w:val="00591991"/>
    <w:rsid w:val="005E61B0"/>
    <w:rsid w:val="00697F9E"/>
    <w:rsid w:val="00715D34"/>
    <w:rsid w:val="00726176"/>
    <w:rsid w:val="00772259"/>
    <w:rsid w:val="00797C9E"/>
    <w:rsid w:val="007A171D"/>
    <w:rsid w:val="008774CE"/>
    <w:rsid w:val="00886217"/>
    <w:rsid w:val="008C2A65"/>
    <w:rsid w:val="008C3F8E"/>
    <w:rsid w:val="008F7F22"/>
    <w:rsid w:val="00933E19"/>
    <w:rsid w:val="00A14ADA"/>
    <w:rsid w:val="00A44D70"/>
    <w:rsid w:val="00A73A5F"/>
    <w:rsid w:val="00AF44D5"/>
    <w:rsid w:val="00B76B08"/>
    <w:rsid w:val="00BC606C"/>
    <w:rsid w:val="00BD309A"/>
    <w:rsid w:val="00C450B0"/>
    <w:rsid w:val="00C65496"/>
    <w:rsid w:val="00C70EE4"/>
    <w:rsid w:val="00D4795C"/>
    <w:rsid w:val="00D90F3D"/>
    <w:rsid w:val="00DD0955"/>
    <w:rsid w:val="00DE1216"/>
    <w:rsid w:val="00E37D92"/>
    <w:rsid w:val="00E46762"/>
    <w:rsid w:val="00E47B3F"/>
    <w:rsid w:val="00E60894"/>
    <w:rsid w:val="00EF00A5"/>
    <w:rsid w:val="00F050D0"/>
    <w:rsid w:val="00F14538"/>
    <w:rsid w:val="00F260BA"/>
    <w:rsid w:val="00F74AEC"/>
    <w:rsid w:val="00F952ED"/>
    <w:rsid w:val="00FB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73A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A5F"/>
  </w:style>
  <w:style w:type="paragraph" w:styleId="Footer">
    <w:name w:val="footer"/>
    <w:basedOn w:val="Normal"/>
    <w:link w:val="FooterChar"/>
    <w:uiPriority w:val="99"/>
    <w:unhideWhenUsed/>
    <w:rsid w:val="00A73A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8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C98B3-5880-45CB-A403-14A9E529E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6</cp:revision>
  <cp:lastPrinted>2020-04-07T02:58:00Z</cp:lastPrinted>
  <dcterms:created xsi:type="dcterms:W3CDTF">2020-04-07T02:55:00Z</dcterms:created>
  <dcterms:modified xsi:type="dcterms:W3CDTF">2020-04-10T02:49:00Z</dcterms:modified>
</cp:coreProperties>
</file>